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452"/>
        <w:gridCol w:w="1478"/>
        <w:gridCol w:w="1930"/>
        <w:gridCol w:w="1930"/>
        <w:gridCol w:w="1930"/>
        <w:gridCol w:w="1930"/>
        <w:gridCol w:w="1920"/>
        <w:gridCol w:w="11"/>
      </w:tblGrid>
      <w:tr w:rsidR="00F04CE3" w:rsidRPr="0072402E" w14:paraId="1349493C" w14:textId="77777777" w:rsidTr="00DF546A">
        <w:trPr>
          <w:gridAfter w:val="1"/>
          <w:wAfter w:w="11" w:type="dxa"/>
          <w:trHeight w:hRule="exact" w:val="1440"/>
        </w:trPr>
        <w:tc>
          <w:tcPr>
            <w:tcW w:w="23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0040D4" w14:textId="77777777" w:rsidR="00F04CE3" w:rsidRPr="0072402E" w:rsidRDefault="00F04CE3" w:rsidP="00DF546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72402E">
              <w:rPr>
                <w:rFonts w:ascii="Papyrus" w:hAnsi="Papyrus" w:cs="Century Gothic"/>
                <w:b/>
                <w:bCs/>
                <w:sz w:val="28"/>
                <w:szCs w:val="28"/>
              </w:rPr>
              <w:t>Saint Stanislaus School</w:t>
            </w:r>
          </w:p>
        </w:tc>
        <w:tc>
          <w:tcPr>
            <w:tcW w:w="1111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3DEDB" w14:textId="1A9E1F34" w:rsidR="00F04CE3" w:rsidRPr="0072402E" w:rsidRDefault="00F04CE3" w:rsidP="00DF546A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21947A3" wp14:editId="5DBC4489">
                  <wp:extent cx="541020" cy="541020"/>
                  <wp:effectExtent l="0" t="0" r="0" b="0"/>
                  <wp:docPr id="7" name="Picture 7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>October 2021</w:t>
            </w:r>
            <w:r w:rsidRPr="0072402E">
              <w:rPr>
                <w:rFonts w:ascii="Comic Sans MS" w:hAnsi="Comic Sans MS" w:cs="Century Gothic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EDDFD4C" wp14:editId="7D7ED8C7">
                  <wp:extent cx="548640" cy="556260"/>
                  <wp:effectExtent l="0" t="0" r="3810" b="0"/>
                  <wp:docPr id="6" name="Picture 6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E3" w:rsidRPr="000B29CB" w14:paraId="279F17C7" w14:textId="77777777" w:rsidTr="00DF546A">
        <w:trPr>
          <w:trHeight w:hRule="exact" w:val="57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5D2" w14:textId="77777777" w:rsidR="00F04CE3" w:rsidRPr="000B29CB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Sun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ADE0" w14:textId="77777777" w:rsidR="00F04CE3" w:rsidRPr="000B29CB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Mon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C7D" w14:textId="77777777" w:rsidR="00F04CE3" w:rsidRPr="000B29CB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Tue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19BF" w14:textId="77777777" w:rsidR="00F04CE3" w:rsidRPr="000B29CB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Wed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BBC7" w14:textId="77777777" w:rsidR="00F04CE3" w:rsidRPr="000B29CB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Thu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CA30" w14:textId="77777777" w:rsidR="00F04CE3" w:rsidRPr="000B29CB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Fri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7E1" w14:textId="77777777" w:rsidR="00F04CE3" w:rsidRPr="000B29CB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</w:rPr>
            </w:pPr>
            <w:r w:rsidRPr="000B29CB">
              <w:rPr>
                <w:rFonts w:ascii="Comic Sans MS" w:hAnsi="Comic Sans MS" w:cs="Century Gothic"/>
                <w:b/>
                <w:bCs/>
              </w:rPr>
              <w:t>Sat</w:t>
            </w:r>
          </w:p>
        </w:tc>
      </w:tr>
      <w:tr w:rsidR="00F04CE3" w:rsidRPr="009201CC" w14:paraId="337B24FC" w14:textId="77777777" w:rsidTr="00DF546A">
        <w:trPr>
          <w:trHeight w:hRule="exact" w:val="11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CA5" w14:textId="004BBA73" w:rsidR="00F04CE3" w:rsidRPr="009201CC" w:rsidRDefault="00F04CE3" w:rsidP="00DF546A">
            <w:pPr>
              <w:pStyle w:val="Dates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054B3896" wp14:editId="74F1EE31">
                  <wp:extent cx="632460" cy="640080"/>
                  <wp:effectExtent l="0" t="0" r="0" b="7620"/>
                  <wp:docPr id="5" name="Picture 5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, engineer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0722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7E0" w14:textId="77777777" w:rsidR="00F04CE3" w:rsidRPr="00366764" w:rsidRDefault="00F04CE3" w:rsidP="00DF546A">
            <w:pPr>
              <w:pStyle w:val="Dates"/>
              <w:jc w:val="center"/>
              <w:rPr>
                <w:rFonts w:ascii="Comic Sans MS" w:hAnsi="Comic Sans MS"/>
                <w:bCs/>
                <w:i/>
                <w:iCs/>
                <w:sz w:val="22"/>
                <w:szCs w:val="22"/>
              </w:rPr>
            </w:pPr>
            <w:r w:rsidRPr="00366764">
              <w:rPr>
                <w:rFonts w:ascii="Comic Sans MS" w:hAnsi="Comic Sans MS"/>
                <w:bCs/>
                <w:i/>
                <w:iCs/>
              </w:rPr>
              <w:t>Students may continue to wear their gym uniforms.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12E1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7CC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094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  <w:p w14:paraId="0D5044F2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sz w:val="22"/>
                <w:szCs w:val="22"/>
              </w:rPr>
              <w:t>Good Kids Activity</w:t>
            </w:r>
            <w:hyperlink r:id="rId7" w:history="1"/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B009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 xml:space="preserve">2 </w:t>
            </w:r>
          </w:p>
        </w:tc>
      </w:tr>
      <w:tr w:rsidR="00F04CE3" w:rsidRPr="009201CC" w14:paraId="05C5A383" w14:textId="77777777" w:rsidTr="00DF546A">
        <w:trPr>
          <w:trHeight w:hRule="exact" w:val="11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79D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2120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A038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  <w:p w14:paraId="6A3144C8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 w:rsidRPr="009201CC">
              <w:rPr>
                <w:rFonts w:ascii="Comic Sans MS" w:hAnsi="Comic Sans MS"/>
                <w:bCs/>
                <w:sz w:val="22"/>
                <w:szCs w:val="22"/>
              </w:rPr>
              <w:t>Mobile Dentist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8E96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  <w:p w14:paraId="51F2F9D7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5ED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A9B9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  <w:p w14:paraId="5E4EE52A" w14:textId="77777777" w:rsidR="00F04CE3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No Classes</w:t>
            </w:r>
          </w:p>
          <w:p w14:paraId="13BA56A0" w14:textId="77777777" w:rsidR="00F04CE3" w:rsidRPr="001E1102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Polish Festival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DD9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  <w:p w14:paraId="224680BD" w14:textId="77777777" w:rsidR="00F04CE3" w:rsidRPr="001E1102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Polish Festival</w:t>
            </w:r>
          </w:p>
        </w:tc>
      </w:tr>
      <w:tr w:rsidR="00F04CE3" w:rsidRPr="009201CC" w14:paraId="73E4B462" w14:textId="77777777" w:rsidTr="00DF546A">
        <w:trPr>
          <w:trHeight w:hRule="exact" w:val="11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8BB2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  <w:p w14:paraId="50E1DA7E" w14:textId="77777777" w:rsidR="00F04CE3" w:rsidRPr="001E1102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Polish Festival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01C6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11</w:t>
            </w:r>
          </w:p>
          <w:p w14:paraId="13B8AEEC" w14:textId="77777777" w:rsidR="00F04CE3" w:rsidRPr="00733DD4" w:rsidRDefault="00F04CE3" w:rsidP="00DF546A">
            <w:pPr>
              <w:pStyle w:val="Dates"/>
              <w:rPr>
                <w:rStyle w:val="Hyperlink"/>
                <w:rFonts w:ascii="Comic Sans MS" w:hAnsi="Comic Sans MS" w:cs="Verdana"/>
                <w:bCs/>
                <w:color w:val="000000" w:themeColor="text1"/>
                <w:sz w:val="22"/>
                <w:szCs w:val="22"/>
                <w:u w:val="none"/>
              </w:rPr>
            </w:pPr>
            <w:hyperlink r:id="rId8" w:history="1">
              <w:r w:rsidRPr="00733DD4">
                <w:rPr>
                  <w:rStyle w:val="Hyperlink"/>
                  <w:rFonts w:ascii="Comic Sans MS" w:hAnsi="Comic Sans MS" w:cs="Verdana"/>
                  <w:bCs/>
                  <w:color w:val="000000" w:themeColor="text1"/>
                  <w:sz w:val="22"/>
                  <w:szCs w:val="22"/>
                  <w:u w:val="none"/>
                </w:rPr>
                <w:t>Columbus Day</w:t>
              </w:r>
            </w:hyperlink>
          </w:p>
          <w:p w14:paraId="2F1B4ABC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733DD4">
              <w:rPr>
                <w:rStyle w:val="Hyperlink"/>
                <w:rFonts w:ascii="Comic Sans MS" w:hAnsi="Comic Sans MS" w:cs="Verdana"/>
                <w:bCs/>
                <w:color w:val="000000" w:themeColor="text1"/>
                <w:u w:val="none"/>
              </w:rPr>
              <w:t>(Yes, school is in session!)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E36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C522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13</w:t>
            </w:r>
          </w:p>
          <w:p w14:paraId="65DC892F" w14:textId="77777777" w:rsidR="00F04CE3" w:rsidRPr="0060684B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620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14</w:t>
            </w:r>
          </w:p>
          <w:p w14:paraId="6962D299" w14:textId="77777777" w:rsidR="00F04CE3" w:rsidRPr="00A309BE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 w:rsidRPr="00A309BE">
              <w:rPr>
                <w:rFonts w:ascii="Comic Sans MS" w:hAnsi="Comic Sans MS"/>
                <w:bCs/>
              </w:rPr>
              <w:t>Hearing Screening K,1,3,5,8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23C8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  <w:p w14:paraId="2B076E39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End of the First Quarter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DE2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16</w:t>
            </w:r>
          </w:p>
        </w:tc>
      </w:tr>
      <w:tr w:rsidR="00F04CE3" w:rsidRPr="009201CC" w14:paraId="6FF0C86B" w14:textId="77777777" w:rsidTr="00DF546A">
        <w:trPr>
          <w:trHeight w:hRule="exact" w:val="11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947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17</w:t>
            </w:r>
          </w:p>
          <w:p w14:paraId="347B6E11" w14:textId="38F93842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1C67C27" wp14:editId="22D3F8B7">
                  <wp:extent cx="1059180" cy="472440"/>
                  <wp:effectExtent l="0" t="0" r="7620" b="3810"/>
                  <wp:docPr id="4" name="Picture 4" descr="A picture containing plant, indoor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plant, indoor, flow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61A2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18</w:t>
            </w:r>
          </w:p>
          <w:p w14:paraId="20C06D6E" w14:textId="77777777" w:rsidR="00F04CE3" w:rsidRPr="00366764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 w:rsidRPr="00366764">
              <w:rPr>
                <w:rFonts w:ascii="Comic Sans MS" w:hAnsi="Comic Sans MS"/>
                <w:bCs/>
                <w:sz w:val="22"/>
                <w:szCs w:val="22"/>
              </w:rPr>
              <w:t>Tuition/Fees due this week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5E4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6C1" w14:textId="77777777" w:rsidR="00F04CE3" w:rsidRPr="0060684B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20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  <w:p w14:paraId="6AE48C87" w14:textId="77777777" w:rsidR="00F04CE3" w:rsidRPr="00F5318A" w:rsidRDefault="00F04CE3" w:rsidP="00DF546A">
            <w:pPr>
              <w:pStyle w:val="Dates"/>
              <w:rPr>
                <w:rFonts w:ascii="Comic Sans MS" w:hAnsi="Comic Sans MS"/>
                <w:bCs/>
              </w:rPr>
            </w:pPr>
            <w:r w:rsidRPr="00F5318A">
              <w:rPr>
                <w:rFonts w:ascii="Comic Sans MS" w:hAnsi="Comic Sans MS"/>
                <w:bCs/>
              </w:rPr>
              <w:t>Student-led Conferences</w:t>
            </w:r>
          </w:p>
          <w:p w14:paraId="5CEFFEE4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F5318A">
              <w:rPr>
                <w:rFonts w:ascii="Comic Sans MS" w:hAnsi="Comic Sans MS"/>
                <w:bCs/>
              </w:rPr>
              <w:t>A-M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7BC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21</w:t>
            </w:r>
          </w:p>
          <w:p w14:paraId="2322A19E" w14:textId="77777777" w:rsidR="00F04CE3" w:rsidRPr="00F5318A" w:rsidRDefault="00F04CE3" w:rsidP="00DF546A">
            <w:pPr>
              <w:pStyle w:val="Dates"/>
              <w:rPr>
                <w:rFonts w:ascii="Comic Sans MS" w:hAnsi="Comic Sans MS"/>
                <w:bCs/>
              </w:rPr>
            </w:pPr>
            <w:r w:rsidRPr="00F5318A">
              <w:rPr>
                <w:rFonts w:ascii="Comic Sans MS" w:hAnsi="Comic Sans MS"/>
                <w:bCs/>
              </w:rPr>
              <w:t>Student-led Conferences</w:t>
            </w:r>
          </w:p>
          <w:p w14:paraId="029EE9DE" w14:textId="77777777" w:rsidR="00F04CE3" w:rsidRPr="00F5318A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N-Z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975B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22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043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23</w:t>
            </w:r>
          </w:p>
        </w:tc>
      </w:tr>
      <w:tr w:rsidR="00F04CE3" w:rsidRPr="009201CC" w14:paraId="3FA0EB9D" w14:textId="77777777" w:rsidTr="00DF546A">
        <w:trPr>
          <w:trHeight w:hRule="exact" w:val="11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A5EA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AAFF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25</w:t>
            </w:r>
          </w:p>
          <w:p w14:paraId="287EB9D4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58C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42EE" w14:textId="77777777" w:rsidR="00F04CE3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27</w:t>
            </w:r>
          </w:p>
          <w:p w14:paraId="690291B4" w14:textId="77777777" w:rsidR="00F04CE3" w:rsidRPr="0060684B" w:rsidRDefault="00F04CE3" w:rsidP="00DF546A">
            <w:pPr>
              <w:pStyle w:val="Dates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Mass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A04D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1C0" w14:textId="77777777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29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367" w14:textId="62BFA995" w:rsidR="00F04CE3" w:rsidRPr="009201CC" w:rsidRDefault="00F04CE3" w:rsidP="00DF546A">
            <w:pPr>
              <w:pStyle w:val="Dates"/>
              <w:rPr>
                <w:rFonts w:ascii="Comic Sans MS" w:hAnsi="Comic Sans MS"/>
                <w:b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30</w:t>
            </w: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2695BDB6" wp14:editId="64F33EDE">
                  <wp:extent cx="1059180" cy="472440"/>
                  <wp:effectExtent l="0" t="0" r="7620" b="3810"/>
                  <wp:docPr id="3" name="Picture 3" descr="A picture containing plant, indoor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plant, indoor, flow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CE3" w:rsidRPr="009201CC" w14:paraId="54883F21" w14:textId="77777777" w:rsidTr="00DF546A">
        <w:trPr>
          <w:trHeight w:hRule="exact" w:val="114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DAB" w14:textId="77777777" w:rsidR="00F04CE3" w:rsidRDefault="00F04CE3" w:rsidP="00DF546A">
            <w:pPr>
              <w:rPr>
                <w:rStyle w:val="Hyperlink"/>
                <w:rFonts w:ascii="Comic Sans MS" w:hAnsi="Comic Sans MS" w:cs="Verdana"/>
                <w:bCs/>
                <w:sz w:val="22"/>
                <w:szCs w:val="22"/>
              </w:rPr>
            </w:pPr>
            <w:r w:rsidRPr="009201CC">
              <w:rPr>
                <w:rFonts w:ascii="Comic Sans MS" w:hAnsi="Comic Sans MS"/>
                <w:b/>
                <w:sz w:val="22"/>
                <w:szCs w:val="22"/>
              </w:rPr>
              <w:t>31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hyperlink r:id="rId10" w:history="1">
              <w:r w:rsidRPr="009201CC">
                <w:rPr>
                  <w:rStyle w:val="Hyperlink"/>
                  <w:rFonts w:ascii="Comic Sans MS" w:hAnsi="Comic Sans MS" w:cs="Verdana"/>
                  <w:bCs/>
                  <w:sz w:val="22"/>
                  <w:szCs w:val="22"/>
                </w:rPr>
                <w:t>Halloween</w:t>
              </w:r>
            </w:hyperlink>
          </w:p>
          <w:p w14:paraId="72C24578" w14:textId="22EAB6DA" w:rsidR="00F04CE3" w:rsidRPr="009201CC" w:rsidRDefault="00F04CE3" w:rsidP="00DF546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99BA4EA" wp14:editId="7383D0B5">
                  <wp:extent cx="480060" cy="480060"/>
                  <wp:effectExtent l="0" t="0" r="0" b="0"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052" w14:textId="77777777" w:rsidR="00F04CE3" w:rsidRPr="009201CC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9DB" w14:textId="77777777" w:rsidR="00F04CE3" w:rsidRPr="009201CC" w:rsidRDefault="00F04CE3" w:rsidP="00DF546A">
            <w:pPr>
              <w:spacing w:line="276" w:lineRule="auto"/>
              <w:rPr>
                <w:rFonts w:ascii="Comic Sans MS" w:hAnsi="Comic Sans MS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65A5" w14:textId="77777777" w:rsidR="00F04CE3" w:rsidRPr="009201CC" w:rsidRDefault="00F04CE3" w:rsidP="00DF546A">
            <w:pPr>
              <w:spacing w:line="276" w:lineRule="auto"/>
              <w:rPr>
                <w:rFonts w:ascii="Comic Sans MS" w:hAnsi="Comic Sans MS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8E6" w14:textId="77777777" w:rsidR="00F04CE3" w:rsidRPr="009201CC" w:rsidRDefault="00F04CE3" w:rsidP="00DF546A">
            <w:pPr>
              <w:spacing w:line="276" w:lineRule="auto"/>
              <w:rPr>
                <w:rFonts w:ascii="Comic Sans MS" w:hAnsi="Comic Sans MS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0011" w14:textId="77777777" w:rsidR="00F04CE3" w:rsidRPr="009201CC" w:rsidRDefault="00F04CE3" w:rsidP="00DF546A">
            <w:pPr>
              <w:spacing w:line="276" w:lineRule="auto"/>
              <w:rPr>
                <w:rFonts w:ascii="Comic Sans MS" w:hAnsi="Comic Sans MS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7513" w14:textId="0B4F1DB0" w:rsidR="00F04CE3" w:rsidRPr="009201CC" w:rsidRDefault="00F04CE3" w:rsidP="00DF546A">
            <w:pPr>
              <w:spacing w:line="276" w:lineRule="auto"/>
              <w:jc w:val="center"/>
              <w:rPr>
                <w:rFonts w:ascii="Comic Sans MS" w:hAnsi="Comic Sans MS" w:cs="Century Gothic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43128EE2" wp14:editId="0697DEE8">
                  <wp:extent cx="480060" cy="678180"/>
                  <wp:effectExtent l="0" t="0" r="0" b="762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E952C4" w14:textId="77777777" w:rsidR="00290080" w:rsidRDefault="00290080"/>
    <w:sectPr w:rsidR="00290080" w:rsidSect="00F04C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NDOztLQ0tDA0tTBS0lEKTi0uzszPAykwrAUAzeJ7lywAAAA="/>
  </w:docVars>
  <w:rsids>
    <w:rsidRoot w:val="00F04CE3"/>
    <w:rsid w:val="00290080"/>
    <w:rsid w:val="002A4062"/>
    <w:rsid w:val="00F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1880"/>
  <w15:chartTrackingRefBased/>
  <w15:docId w15:val="{1308D9FC-779C-4A4D-9872-8488754D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E3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F04CE3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F0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columbus-day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hyperlink" Target="https://www.calendarlabs.com/holidays/us/halloween.ph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 Martin</dc:creator>
  <cp:keywords/>
  <dc:description/>
  <cp:lastModifiedBy>Deborah Ann Martin</cp:lastModifiedBy>
  <cp:revision>1</cp:revision>
  <dcterms:created xsi:type="dcterms:W3CDTF">2021-09-29T13:44:00Z</dcterms:created>
  <dcterms:modified xsi:type="dcterms:W3CDTF">2021-09-29T13:45:00Z</dcterms:modified>
</cp:coreProperties>
</file>